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8D7E8B" w14:textId="77777777" w:rsid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14:paraId="49D0DAEE" w14:textId="1985BE92" w:rsid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Музей народної архітектури і побуту у Львові імені Климентія Шептицького</w:t>
      </w:r>
    </w:p>
    <w:p w14:paraId="69771C4E" w14:textId="77777777" w:rsid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3AEC9F89" w14:textId="77777777" w:rsidR="00975D37" w:rsidRP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6D57B9F3" w14:textId="010A6ECE" w:rsidR="00EE1700" w:rsidRPr="00FC35B6" w:rsidRDefault="004D1C59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Обґ</w:t>
      </w:r>
      <w:r w:rsidR="00975D37">
        <w:rPr>
          <w:rFonts w:ascii="Times New Roman" w:hAnsi="Times New Roman"/>
          <w:b/>
          <w:i/>
          <w:sz w:val="28"/>
          <w:szCs w:val="28"/>
        </w:rPr>
        <w:t>рунтування</w:t>
      </w:r>
      <w:r w:rsidR="009C6182">
        <w:rPr>
          <w:rFonts w:ascii="Times New Roman" w:hAnsi="Times New Roman"/>
          <w:b/>
          <w:i/>
          <w:sz w:val="28"/>
          <w:szCs w:val="28"/>
        </w:rPr>
        <w:t xml:space="preserve"> очікуваної вартості, </w:t>
      </w:r>
      <w:r w:rsidR="00975D37">
        <w:rPr>
          <w:rFonts w:ascii="Times New Roman" w:hAnsi="Times New Roman"/>
          <w:b/>
          <w:i/>
          <w:sz w:val="28"/>
          <w:szCs w:val="28"/>
        </w:rPr>
        <w:t xml:space="preserve"> технічних т</w:t>
      </w:r>
      <w:r w:rsidR="009C6182">
        <w:rPr>
          <w:rFonts w:ascii="Times New Roman" w:hAnsi="Times New Roman"/>
          <w:b/>
          <w:i/>
          <w:sz w:val="28"/>
          <w:szCs w:val="28"/>
        </w:rPr>
        <w:t>а якісних характеристик предмета</w:t>
      </w:r>
      <w:r w:rsidR="00975D37">
        <w:rPr>
          <w:rFonts w:ascii="Times New Roman" w:hAnsi="Times New Roman"/>
          <w:b/>
          <w:i/>
          <w:sz w:val="28"/>
          <w:szCs w:val="28"/>
        </w:rPr>
        <w:t xml:space="preserve"> закупівлі: </w:t>
      </w:r>
      <w:r w:rsidRPr="004D1C59">
        <w:rPr>
          <w:rFonts w:ascii="Times New Roman" w:hAnsi="Times New Roman"/>
          <w:b/>
          <w:i/>
          <w:sz w:val="28"/>
          <w:szCs w:val="28"/>
        </w:rPr>
        <w:t>ДК 021:2015: 90510000-5 Утилізація сміття та поводження зі сміттям ( Послуги з поводження з твердими побутовими відходами)</w:t>
      </w:r>
    </w:p>
    <w:p w14:paraId="59859A15" w14:textId="77777777" w:rsidR="00301BC7" w:rsidRDefault="00301BC7" w:rsidP="00A8105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</w:p>
    <w:p w14:paraId="75750CBD" w14:textId="1989D594" w:rsidR="00B33343" w:rsidRDefault="00B33343" w:rsidP="005E523E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виконання постанови КМУ</w:t>
      </w:r>
      <w:r w:rsidRPr="00B333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від 11 жовтня 2016 р. № 710 «</w:t>
      </w:r>
      <w:r w:rsidRPr="00B33343">
        <w:rPr>
          <w:rFonts w:ascii="Times New Roman" w:hAnsi="Times New Roman" w:cs="Times New Roman"/>
        </w:rPr>
        <w:t>Про ефективне використання державних коштів</w:t>
      </w:r>
      <w:r>
        <w:rPr>
          <w:rFonts w:ascii="Times New Roman" w:hAnsi="Times New Roman" w:cs="Times New Roman"/>
        </w:rPr>
        <w:t>» у зв’язку із не</w:t>
      </w:r>
      <w:r w:rsidR="00B16C66">
        <w:rPr>
          <w:rFonts w:ascii="Times New Roman" w:hAnsi="Times New Roman" w:cs="Times New Roman"/>
        </w:rPr>
        <w:t>обхідністю проведення закупівлі</w:t>
      </w:r>
      <w:r w:rsidR="00975D37">
        <w:rPr>
          <w:rFonts w:ascii="Times New Roman" w:hAnsi="Times New Roman" w:cs="Times New Roman"/>
        </w:rPr>
        <w:t xml:space="preserve">: </w:t>
      </w:r>
      <w:r w:rsidR="00E46B1E" w:rsidRPr="00E46B1E">
        <w:rPr>
          <w:rFonts w:ascii="Times New Roman" w:hAnsi="Times New Roman" w:cs="Times New Roman"/>
        </w:rPr>
        <w:t>ДК 021:2015: 90510000-5 Утилізація сміття та поводження зі сміттям ( Послуги з поводження з твердими побутовими відходами)</w:t>
      </w:r>
      <w:r w:rsidR="00FC35B6" w:rsidRPr="00EE1700">
        <w:rPr>
          <w:rFonts w:ascii="Times New Roman" w:hAnsi="Times New Roman" w:cs="Times New Roman"/>
        </w:rPr>
        <w:t xml:space="preserve"> </w:t>
      </w:r>
      <w:r w:rsidR="00E11D4D">
        <w:rPr>
          <w:rFonts w:ascii="Times New Roman" w:hAnsi="Times New Roman" w:cs="Times New Roman"/>
        </w:rPr>
        <w:t>для потреб Музею народної архітектури і побуту у Львові імені Климентія Шептицького</w:t>
      </w:r>
      <w:r w:rsidR="00507E77">
        <w:rPr>
          <w:rFonts w:ascii="Times New Roman" w:hAnsi="Times New Roman" w:cs="Times New Roman"/>
        </w:rPr>
        <w:t xml:space="preserve"> </w:t>
      </w:r>
      <w:r w:rsidR="00507E77" w:rsidRPr="00E622D5">
        <w:rPr>
          <w:rFonts w:ascii="Times New Roman" w:hAnsi="Times New Roman" w:cs="Times New Roman"/>
          <w:b/>
        </w:rPr>
        <w:t>(далі – З</w:t>
      </w:r>
      <w:r w:rsidR="000A786B" w:rsidRPr="00E622D5">
        <w:rPr>
          <w:rFonts w:ascii="Times New Roman" w:hAnsi="Times New Roman" w:cs="Times New Roman"/>
          <w:b/>
        </w:rPr>
        <w:t>амовник)</w:t>
      </w:r>
      <w:r w:rsidR="000A786B">
        <w:rPr>
          <w:rFonts w:ascii="Times New Roman" w:hAnsi="Times New Roman" w:cs="Times New Roman"/>
        </w:rPr>
        <w:t>,</w:t>
      </w:r>
      <w:r w:rsidR="005E523E">
        <w:rPr>
          <w:rFonts w:ascii="Times New Roman" w:hAnsi="Times New Roman" w:cs="Times New Roman"/>
        </w:rPr>
        <w:t xml:space="preserve"> </w:t>
      </w:r>
      <w:r w:rsidRPr="00B33343">
        <w:rPr>
          <w:rFonts w:ascii="Times New Roman" w:hAnsi="Times New Roman" w:cs="Times New Roman"/>
        </w:rPr>
        <w:t>забезпечити оприлюднення обґрунтування технічних та якісних характеристик предмета закупівлі, його очікуваної вартості та/або розміру бюджетного призначення на власному веб-сайті</w:t>
      </w:r>
      <w:r>
        <w:rPr>
          <w:rFonts w:ascii="Times New Roman" w:hAnsi="Times New Roman" w:cs="Times New Roman"/>
        </w:rPr>
        <w:t>.</w:t>
      </w:r>
    </w:p>
    <w:p w14:paraId="024EAE72" w14:textId="77777777" w:rsidR="00EE4026" w:rsidRPr="00424241" w:rsidRDefault="00EE4026" w:rsidP="005E523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</w:rPr>
      </w:pPr>
    </w:p>
    <w:p w14:paraId="2676AB31" w14:textId="77777777" w:rsidR="00B33343" w:rsidRDefault="00B33343" w:rsidP="00B16C66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1. </w:t>
      </w:r>
      <w:r w:rsidRPr="00B33343">
        <w:rPr>
          <w:rFonts w:ascii="Times New Roman" w:hAnsi="Times New Roman" w:cs="Times New Roman"/>
          <w:b/>
          <w:i/>
        </w:rPr>
        <w:t>Назва предмета закупівлі із зазначенням коду за Єдиним закупівельним словником</w:t>
      </w:r>
      <w:r>
        <w:rPr>
          <w:rFonts w:ascii="Times New Roman" w:hAnsi="Times New Roman" w:cs="Times New Roman"/>
          <w:b/>
          <w:i/>
        </w:rPr>
        <w:t>:</w:t>
      </w:r>
    </w:p>
    <w:p w14:paraId="7DBDEC18" w14:textId="2D5ACF08" w:rsidR="00FC35B6" w:rsidRDefault="00B33343" w:rsidP="00B16C66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5E523E">
        <w:rPr>
          <w:rFonts w:ascii="Times New Roman" w:hAnsi="Times New Roman" w:cs="Times New Roman"/>
        </w:rPr>
        <w:t xml:space="preserve">- </w:t>
      </w:r>
      <w:r w:rsidR="00CD709D" w:rsidRPr="00CD709D">
        <w:rPr>
          <w:rFonts w:ascii="Times New Roman" w:hAnsi="Times New Roman" w:cs="Times New Roman"/>
        </w:rPr>
        <w:t>ДК 021:2015: 90510000-5 Утилізація сміття та поводження зі сміттям ( Послуги з поводження з твердими побутовими відходами)</w:t>
      </w:r>
      <w:r w:rsidR="00FC35B6">
        <w:rPr>
          <w:rFonts w:ascii="Times New Roman" w:hAnsi="Times New Roman" w:cs="Times New Roman"/>
          <w:b/>
          <w:i/>
        </w:rPr>
        <w:t xml:space="preserve"> </w:t>
      </w:r>
    </w:p>
    <w:p w14:paraId="548B7C7E" w14:textId="2FCA44CB" w:rsidR="00041F96" w:rsidRPr="00041F96" w:rsidRDefault="00B16C66" w:rsidP="00B16C66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</w:t>
      </w:r>
      <w:r w:rsidR="00B33343">
        <w:rPr>
          <w:rFonts w:ascii="Times New Roman" w:hAnsi="Times New Roman" w:cs="Times New Roman"/>
          <w:b/>
          <w:i/>
        </w:rPr>
        <w:t>. О</w:t>
      </w:r>
      <w:r w:rsidR="00B33343" w:rsidRPr="00B33343">
        <w:rPr>
          <w:rFonts w:ascii="Times New Roman" w:hAnsi="Times New Roman" w:cs="Times New Roman"/>
          <w:b/>
          <w:i/>
        </w:rPr>
        <w:t>бґрунтування технічних та якісних характеристик предмета закупівлі</w:t>
      </w:r>
      <w:r w:rsidR="00041F96">
        <w:rPr>
          <w:rFonts w:ascii="Times New Roman" w:hAnsi="Times New Roman" w:cs="Times New Roman"/>
          <w:b/>
          <w:i/>
        </w:rPr>
        <w:t>:</w:t>
      </w:r>
    </w:p>
    <w:p w14:paraId="0B836374" w14:textId="06B66B92" w:rsidR="005E523E" w:rsidRPr="000A786B" w:rsidRDefault="001F52B7" w:rsidP="000A786B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  </w:t>
      </w:r>
      <w:r w:rsidR="00507E77">
        <w:rPr>
          <w:rFonts w:ascii="Times New Roman" w:hAnsi="Times New Roman" w:cs="Times New Roman"/>
          <w:lang w:eastAsia="ru-RU"/>
        </w:rPr>
        <w:t xml:space="preserve"> </w:t>
      </w:r>
      <w:r w:rsidR="00507E77" w:rsidRPr="00507E77">
        <w:rPr>
          <w:rFonts w:ascii="Times New Roman" w:hAnsi="Times New Roman" w:cs="Times New Roman"/>
          <w:lang w:eastAsia="ru-RU"/>
        </w:rPr>
        <w:t xml:space="preserve">Замовник здійснює закупівлю даного виду послуг, оскільки вони за своїми якісними та технічними характеристиками найбільше відповідають вимогам та </w:t>
      </w:r>
      <w:r w:rsidR="00CD709D">
        <w:rPr>
          <w:rFonts w:ascii="Times New Roman" w:hAnsi="Times New Roman" w:cs="Times New Roman"/>
          <w:lang w:eastAsia="ru-RU"/>
        </w:rPr>
        <w:t>потребам Замовника, а саме утримання приміщень та території Музею в задовільному санітарному стані</w:t>
      </w:r>
      <w:r w:rsidR="00507E77" w:rsidRPr="00507E77">
        <w:rPr>
          <w:rFonts w:ascii="Times New Roman" w:hAnsi="Times New Roman" w:cs="Times New Roman"/>
          <w:lang w:eastAsia="ru-RU"/>
        </w:rPr>
        <w:t>.</w:t>
      </w:r>
    </w:p>
    <w:p w14:paraId="234ADF6C" w14:textId="77777777" w:rsidR="00956249" w:rsidRPr="00E23928" w:rsidRDefault="00956249" w:rsidP="001F52B7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kern w:val="1"/>
          <w:lang w:eastAsia="ar-SA"/>
        </w:rPr>
      </w:pPr>
    </w:p>
    <w:p w14:paraId="5BB07AB4" w14:textId="3081C238" w:rsidR="00956249" w:rsidRPr="00507E77" w:rsidRDefault="005E523E" w:rsidP="00EE4026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507E77">
        <w:rPr>
          <w:rFonts w:ascii="Times New Roman" w:hAnsi="Times New Roman" w:cs="Times New Roman"/>
          <w:b/>
        </w:rPr>
        <w:t>Детальний опис предмета</w:t>
      </w:r>
      <w:r w:rsidR="006D5B88" w:rsidRPr="00507E77">
        <w:rPr>
          <w:rFonts w:ascii="Times New Roman" w:hAnsi="Times New Roman" w:cs="Times New Roman"/>
          <w:b/>
        </w:rPr>
        <w:t xml:space="preserve"> закупівлі</w:t>
      </w:r>
      <w:r w:rsidR="000A786B" w:rsidRPr="00507E77">
        <w:rPr>
          <w:rFonts w:ascii="Times New Roman" w:hAnsi="Times New Roman" w:cs="Times New Roman"/>
          <w:b/>
        </w:rPr>
        <w:t xml:space="preserve"> та вимоги до його якості</w:t>
      </w:r>
      <w:r w:rsidR="006D5B88" w:rsidRPr="00507E77">
        <w:rPr>
          <w:rFonts w:ascii="Times New Roman" w:hAnsi="Times New Roman" w:cs="Times New Roman"/>
          <w:b/>
        </w:rPr>
        <w:t>:</w:t>
      </w:r>
    </w:p>
    <w:p w14:paraId="70A1D36E" w14:textId="5F55E166" w:rsidR="00EE4026" w:rsidRPr="00602A87" w:rsidRDefault="00956249" w:rsidP="00956249">
      <w:pPr>
        <w:shd w:val="clear" w:color="auto" w:fill="FFFFFF"/>
        <w:tabs>
          <w:tab w:val="left" w:pos="195"/>
          <w:tab w:val="center" w:pos="4819"/>
        </w:tabs>
        <w:spacing w:after="0" w:line="240" w:lineRule="auto"/>
        <w:contextualSpacing/>
        <w:rPr>
          <w:rFonts w:ascii="Times New Roman" w:hAnsi="Times New Roman" w:cs="Times New Roman"/>
        </w:rPr>
      </w:pPr>
      <w:r w:rsidRPr="00602A87">
        <w:rPr>
          <w:rFonts w:ascii="Times New Roman" w:hAnsi="Times New Roman" w:cs="Times New Roman"/>
        </w:rPr>
        <w:t>Конкретна назв</w:t>
      </w:r>
      <w:r w:rsidR="00CD709D" w:rsidRPr="00602A87">
        <w:rPr>
          <w:rFonts w:ascii="Times New Roman" w:hAnsi="Times New Roman" w:cs="Times New Roman"/>
        </w:rPr>
        <w:t>а предмета закупівлі: Послуги з поводження з твердими побутовими відходами</w:t>
      </w:r>
      <w:r w:rsidRPr="00602A87">
        <w:rPr>
          <w:rFonts w:ascii="Times New Roman" w:hAnsi="Times New Roman" w:cs="Times New Roman"/>
        </w:rPr>
        <w:tab/>
      </w:r>
    </w:p>
    <w:p w14:paraId="4A8B03ED" w14:textId="65FB62B2" w:rsidR="005E523E" w:rsidRPr="00602A87" w:rsidRDefault="00EE4026" w:rsidP="00956249">
      <w:pPr>
        <w:shd w:val="clear" w:color="auto" w:fill="FFFFFF"/>
        <w:tabs>
          <w:tab w:val="left" w:pos="195"/>
          <w:tab w:val="center" w:pos="4819"/>
        </w:tabs>
        <w:spacing w:after="0" w:line="240" w:lineRule="auto"/>
        <w:contextualSpacing/>
        <w:rPr>
          <w:rFonts w:ascii="Times New Roman" w:hAnsi="Times New Roman" w:cs="Times New Roman"/>
        </w:rPr>
      </w:pPr>
      <w:r w:rsidRPr="00602A87">
        <w:rPr>
          <w:rFonts w:ascii="Times New Roman" w:hAnsi="Times New Roman" w:cs="Times New Roman"/>
        </w:rPr>
        <w:t>Код за ДК 021:</w:t>
      </w:r>
      <w:r w:rsidR="00507E77" w:rsidRPr="00602A87">
        <w:rPr>
          <w:rFonts w:ascii="Times New Roman" w:hAnsi="Times New Roman" w:cs="Times New Roman"/>
        </w:rPr>
        <w:t xml:space="preserve">2015: </w:t>
      </w:r>
      <w:r w:rsidR="00060B98" w:rsidRPr="00602A87">
        <w:rPr>
          <w:rFonts w:ascii="Times New Roman" w:hAnsi="Times New Roman" w:cs="Times New Roman"/>
        </w:rPr>
        <w:t xml:space="preserve">ДК 021:2015: 90510000-5 Утилізація сміття та поводження зі сміттям </w:t>
      </w:r>
    </w:p>
    <w:p w14:paraId="1933FCCD" w14:textId="342D2BEF" w:rsidR="005E523E" w:rsidRPr="00602A87" w:rsidRDefault="00507E77" w:rsidP="007502A5">
      <w:pPr>
        <w:widowControl w:val="0"/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kern w:val="1"/>
          <w:lang w:eastAsia="ar-SA"/>
        </w:rPr>
      </w:pPr>
      <w:r w:rsidRPr="00602A87">
        <w:rPr>
          <w:rFonts w:ascii="Times New Roman" w:hAnsi="Times New Roman" w:cs="Times New Roman"/>
          <w:color w:val="000000"/>
          <w:kern w:val="1"/>
          <w:lang w:eastAsia="ar-SA"/>
        </w:rPr>
        <w:t>Обсяг надання послуг</w:t>
      </w:r>
      <w:r w:rsidR="00EE4026" w:rsidRPr="00602A87">
        <w:rPr>
          <w:rFonts w:ascii="Times New Roman" w:hAnsi="Times New Roman" w:cs="Times New Roman"/>
          <w:color w:val="000000"/>
          <w:kern w:val="1"/>
          <w:lang w:eastAsia="ar-SA"/>
        </w:rPr>
        <w:t xml:space="preserve">: </w:t>
      </w:r>
      <w:r w:rsidRPr="00602A87">
        <w:rPr>
          <w:rFonts w:ascii="Times New Roman" w:hAnsi="Times New Roman" w:cs="Times New Roman"/>
          <w:color w:val="000000"/>
          <w:kern w:val="1"/>
          <w:lang w:eastAsia="ar-SA"/>
        </w:rPr>
        <w:t>1 послуга</w:t>
      </w:r>
    </w:p>
    <w:p w14:paraId="7A761145" w14:textId="36AF6598" w:rsidR="005E523E" w:rsidRPr="00602A87" w:rsidRDefault="00676D05" w:rsidP="007502A5">
      <w:pPr>
        <w:widowControl w:val="0"/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kern w:val="1"/>
          <w:lang w:eastAsia="ar-SA"/>
        </w:rPr>
      </w:pPr>
      <w:r>
        <w:rPr>
          <w:rFonts w:ascii="Times New Roman" w:hAnsi="Times New Roman" w:cs="Times New Roman"/>
          <w:color w:val="000000"/>
          <w:kern w:val="1"/>
          <w:lang w:eastAsia="ar-SA"/>
        </w:rPr>
        <w:t>Строк</w:t>
      </w:r>
      <w:r w:rsidR="00CD7C65">
        <w:rPr>
          <w:rFonts w:ascii="Times New Roman" w:hAnsi="Times New Roman" w:cs="Times New Roman"/>
          <w:color w:val="000000"/>
          <w:kern w:val="1"/>
          <w:lang w:eastAsia="ar-SA"/>
        </w:rPr>
        <w:t xml:space="preserve"> надання послуг</w:t>
      </w:r>
      <w:r w:rsidR="00DC2866">
        <w:rPr>
          <w:rFonts w:ascii="Times New Roman" w:hAnsi="Times New Roman" w:cs="Times New Roman"/>
          <w:color w:val="000000"/>
          <w:kern w:val="1"/>
          <w:lang w:eastAsia="ar-SA"/>
        </w:rPr>
        <w:t>: по 31.12.2026</w:t>
      </w:r>
      <w:r w:rsidR="001F52B7" w:rsidRPr="00602A87">
        <w:rPr>
          <w:rFonts w:ascii="Times New Roman" w:hAnsi="Times New Roman" w:cs="Times New Roman"/>
          <w:color w:val="000000"/>
          <w:kern w:val="1"/>
          <w:lang w:eastAsia="ar-SA"/>
        </w:rPr>
        <w:t xml:space="preserve"> року</w:t>
      </w:r>
    </w:p>
    <w:p w14:paraId="0641E0EF" w14:textId="0E0B2367" w:rsidR="005E523E" w:rsidRPr="00602A87" w:rsidRDefault="00CD7C65" w:rsidP="00EE4026">
      <w:pPr>
        <w:widowControl w:val="0"/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kern w:val="1"/>
          <w:lang w:eastAsia="ar-SA"/>
        </w:rPr>
      </w:pPr>
      <w:r>
        <w:rPr>
          <w:rFonts w:ascii="Times New Roman" w:hAnsi="Times New Roman" w:cs="Times New Roman"/>
          <w:color w:val="000000"/>
          <w:kern w:val="1"/>
          <w:lang w:eastAsia="ar-SA"/>
        </w:rPr>
        <w:t>Місце надання</w:t>
      </w:r>
      <w:r w:rsidR="00676D05">
        <w:rPr>
          <w:rFonts w:ascii="Times New Roman" w:hAnsi="Times New Roman" w:cs="Times New Roman"/>
          <w:color w:val="000000"/>
          <w:kern w:val="1"/>
          <w:lang w:eastAsia="ar-SA"/>
        </w:rPr>
        <w:t xml:space="preserve"> послуг</w:t>
      </w:r>
      <w:r w:rsidR="001F52B7" w:rsidRPr="00602A87">
        <w:rPr>
          <w:rFonts w:ascii="Times New Roman" w:hAnsi="Times New Roman" w:cs="Times New Roman"/>
          <w:color w:val="000000"/>
          <w:kern w:val="1"/>
          <w:lang w:eastAsia="ar-SA"/>
        </w:rPr>
        <w:t>: м. Львів, вул. Чернеча Гора, 1</w:t>
      </w:r>
    </w:p>
    <w:p w14:paraId="380F60C6" w14:textId="640892E9" w:rsidR="000A786B" w:rsidRPr="00602A87" w:rsidRDefault="00FB3034" w:rsidP="00EE4026">
      <w:pPr>
        <w:widowControl w:val="0"/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kern w:val="1"/>
          <w:lang w:eastAsia="ar-SA"/>
        </w:rPr>
      </w:pPr>
      <w:r w:rsidRPr="00602A87">
        <w:rPr>
          <w:rFonts w:ascii="Times New Roman" w:hAnsi="Times New Roman" w:cs="Times New Roman"/>
          <w:color w:val="000000"/>
          <w:kern w:val="1"/>
          <w:lang w:eastAsia="ar-SA"/>
        </w:rPr>
        <w:t xml:space="preserve">                                                                                       </w:t>
      </w:r>
    </w:p>
    <w:p w14:paraId="37F8ED94" w14:textId="118CAAF0" w:rsidR="00FB3034" w:rsidRPr="00602A87" w:rsidRDefault="00FB3034" w:rsidP="00EE4026">
      <w:pPr>
        <w:widowControl w:val="0"/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kern w:val="1"/>
          <w:lang w:eastAsia="ar-SA"/>
        </w:rPr>
      </w:pPr>
      <w:r w:rsidRPr="00602A87">
        <w:rPr>
          <w:rFonts w:ascii="Times New Roman" w:hAnsi="Times New Roman" w:cs="Times New Roman"/>
          <w:color w:val="000000"/>
          <w:kern w:val="1"/>
          <w:lang w:eastAsia="ar-SA"/>
        </w:rPr>
        <w:t xml:space="preserve">                                                                                                   Технічні характеристики предмета закупівлі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5"/>
        <w:gridCol w:w="1276"/>
        <w:gridCol w:w="2977"/>
      </w:tblGrid>
      <w:tr w:rsidR="006A7068" w:rsidRPr="00602A87" w14:paraId="6CC83C8E" w14:textId="77777777" w:rsidTr="00052113">
        <w:trPr>
          <w:trHeight w:val="813"/>
        </w:trPr>
        <w:tc>
          <w:tcPr>
            <w:tcW w:w="5665" w:type="dxa"/>
            <w:shd w:val="clear" w:color="auto" w:fill="D0CECE" w:themeFill="background2" w:themeFillShade="E6"/>
          </w:tcPr>
          <w:p w14:paraId="7A51A1F3" w14:textId="77777777" w:rsidR="006A7068" w:rsidRPr="00602A87" w:rsidRDefault="006A7068" w:rsidP="000521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602A87">
              <w:rPr>
                <w:rFonts w:ascii="Times New Roman" w:eastAsia="Times New Roman" w:hAnsi="Times New Roman" w:cs="Times New Roman"/>
                <w:b/>
                <w:lang w:eastAsia="ar-SA"/>
              </w:rPr>
              <w:t>Складові послуги з поводження з твердими побутовими відходами</w:t>
            </w:r>
          </w:p>
        </w:tc>
        <w:tc>
          <w:tcPr>
            <w:tcW w:w="1276" w:type="dxa"/>
            <w:shd w:val="clear" w:color="auto" w:fill="D0CECE" w:themeFill="background2" w:themeFillShade="E6"/>
          </w:tcPr>
          <w:p w14:paraId="28BED0B4" w14:textId="77777777" w:rsidR="006A7068" w:rsidRPr="00602A87" w:rsidRDefault="006A7068" w:rsidP="000521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602A87">
              <w:rPr>
                <w:rFonts w:ascii="Times New Roman" w:eastAsia="Times New Roman" w:hAnsi="Times New Roman" w:cs="Times New Roman"/>
                <w:b/>
                <w:lang w:eastAsia="ar-SA"/>
              </w:rPr>
              <w:t>Одиниця виміру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3B5952BF" w14:textId="77777777" w:rsidR="006A7068" w:rsidRPr="00602A87" w:rsidRDefault="006A7068" w:rsidP="000521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602A87">
              <w:rPr>
                <w:rFonts w:ascii="Times New Roman" w:eastAsia="Times New Roman" w:hAnsi="Times New Roman" w:cs="Times New Roman"/>
                <w:b/>
                <w:lang w:eastAsia="ar-SA"/>
              </w:rPr>
              <w:t>Обсяг</w:t>
            </w:r>
          </w:p>
        </w:tc>
      </w:tr>
      <w:tr w:rsidR="006A7068" w:rsidRPr="00602A87" w14:paraId="40752E9C" w14:textId="77777777" w:rsidTr="00052113">
        <w:tc>
          <w:tcPr>
            <w:tcW w:w="5665" w:type="dxa"/>
          </w:tcPr>
          <w:p w14:paraId="58C80540" w14:textId="77777777" w:rsidR="006A7068" w:rsidRPr="00602A87" w:rsidRDefault="006A7068" w:rsidP="000521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14:paraId="0C7E5739" w14:textId="77777777" w:rsidR="006A7068" w:rsidRPr="00602A87" w:rsidRDefault="006A7068" w:rsidP="000521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602A87">
              <w:rPr>
                <w:rFonts w:ascii="Times New Roman" w:eastAsia="Times New Roman" w:hAnsi="Times New Roman" w:cs="Times New Roman"/>
                <w:b/>
                <w:lang w:eastAsia="ar-SA"/>
              </w:rPr>
              <w:t>Послуга зі збирання та вивезення твердих побутових відходів за контейнерною схемою</w:t>
            </w:r>
          </w:p>
          <w:p w14:paraId="65E4D98E" w14:textId="77777777" w:rsidR="006A7068" w:rsidRPr="00602A87" w:rsidRDefault="006A7068" w:rsidP="000521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</w:tc>
        <w:tc>
          <w:tcPr>
            <w:tcW w:w="1276" w:type="dxa"/>
          </w:tcPr>
          <w:p w14:paraId="177B111A" w14:textId="77777777" w:rsidR="006A7068" w:rsidRPr="00602A87" w:rsidRDefault="006A7068" w:rsidP="000521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14:paraId="674BD73A" w14:textId="77777777" w:rsidR="006A7068" w:rsidRPr="00602A87" w:rsidRDefault="006A7068" w:rsidP="000521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602A87">
              <w:rPr>
                <w:rFonts w:ascii="Times New Roman" w:eastAsia="Times New Roman" w:hAnsi="Times New Roman" w:cs="Times New Roman"/>
                <w:lang w:eastAsia="ar-SA"/>
              </w:rPr>
              <w:t>послуга</w:t>
            </w:r>
          </w:p>
        </w:tc>
        <w:tc>
          <w:tcPr>
            <w:tcW w:w="2977" w:type="dxa"/>
          </w:tcPr>
          <w:p w14:paraId="638CC288" w14:textId="77777777" w:rsidR="006A7068" w:rsidRPr="00602A87" w:rsidRDefault="006A7068" w:rsidP="000521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14:paraId="2A0FBBEA" w14:textId="77777777" w:rsidR="006A7068" w:rsidRPr="00602A87" w:rsidRDefault="006A7068" w:rsidP="000521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602A87">
              <w:rPr>
                <w:rFonts w:ascii="Times New Roman" w:eastAsia="Times New Roman" w:hAnsi="Times New Roman" w:cs="Times New Roman"/>
                <w:lang w:eastAsia="ar-SA"/>
              </w:rPr>
              <w:t>Вивезення відходів – 1 раз на тиждень.</w:t>
            </w:r>
          </w:p>
          <w:p w14:paraId="38A8D80D" w14:textId="77777777" w:rsidR="006A7068" w:rsidRPr="00602A87" w:rsidRDefault="006A7068" w:rsidP="000521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602A87">
              <w:rPr>
                <w:rFonts w:ascii="Times New Roman" w:eastAsia="Times New Roman" w:hAnsi="Times New Roman" w:cs="Times New Roman"/>
                <w:lang w:eastAsia="ar-SA"/>
              </w:rPr>
              <w:t>Графік вивезення відходів та дислокація контейнерів можуть змінюватись за взаємною згодою сторін.</w:t>
            </w:r>
          </w:p>
        </w:tc>
      </w:tr>
      <w:tr w:rsidR="006A7068" w:rsidRPr="00602A87" w14:paraId="2BB547B2" w14:textId="77777777" w:rsidTr="00052113">
        <w:tc>
          <w:tcPr>
            <w:tcW w:w="5665" w:type="dxa"/>
          </w:tcPr>
          <w:p w14:paraId="6A89DFE0" w14:textId="77777777" w:rsidR="006A7068" w:rsidRPr="00602A87" w:rsidRDefault="006A7068" w:rsidP="000521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14:paraId="465E7FF9" w14:textId="77777777" w:rsidR="006A7068" w:rsidRPr="00602A87" w:rsidRDefault="006A7068" w:rsidP="000521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602A87">
              <w:rPr>
                <w:rFonts w:ascii="Times New Roman" w:eastAsia="Times New Roman" w:hAnsi="Times New Roman" w:cs="Times New Roman"/>
                <w:b/>
                <w:lang w:eastAsia="ar-SA"/>
              </w:rPr>
              <w:t>Послуга з захоронення (видалення) твердих побутових відходів</w:t>
            </w:r>
          </w:p>
          <w:p w14:paraId="32604701" w14:textId="77777777" w:rsidR="006A7068" w:rsidRPr="00602A87" w:rsidRDefault="006A7068" w:rsidP="000521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276" w:type="dxa"/>
          </w:tcPr>
          <w:p w14:paraId="3290B925" w14:textId="77777777" w:rsidR="006A7068" w:rsidRPr="00602A87" w:rsidRDefault="006A7068" w:rsidP="000521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14:paraId="751B9ABA" w14:textId="77777777" w:rsidR="006A7068" w:rsidRPr="00602A87" w:rsidRDefault="006A7068" w:rsidP="0005211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602A87">
              <w:rPr>
                <w:rFonts w:ascii="Times New Roman" w:eastAsia="Times New Roman" w:hAnsi="Times New Roman" w:cs="Times New Roman"/>
                <w:lang w:eastAsia="ar-SA"/>
              </w:rPr>
              <w:t>послуга</w:t>
            </w:r>
          </w:p>
        </w:tc>
        <w:tc>
          <w:tcPr>
            <w:tcW w:w="2977" w:type="dxa"/>
          </w:tcPr>
          <w:p w14:paraId="3F0BCD0D" w14:textId="77777777" w:rsidR="006A7068" w:rsidRPr="00602A87" w:rsidRDefault="006A7068" w:rsidP="000521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14:paraId="42C652C0" w14:textId="77777777" w:rsidR="006A7068" w:rsidRPr="00602A87" w:rsidRDefault="006A7068" w:rsidP="000521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602A87">
              <w:rPr>
                <w:rFonts w:ascii="Times New Roman" w:eastAsia="Times New Roman" w:hAnsi="Times New Roman" w:cs="Times New Roman"/>
                <w:lang w:eastAsia="ar-SA"/>
              </w:rPr>
              <w:t xml:space="preserve">Захоронення (видалення) відходів – відповідно до графіку вивезення відходів </w:t>
            </w:r>
          </w:p>
          <w:p w14:paraId="4D616039" w14:textId="77777777" w:rsidR="006A7068" w:rsidRPr="00602A87" w:rsidRDefault="006A7068" w:rsidP="0005211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</w:tbl>
    <w:p w14:paraId="648C3B19" w14:textId="77777777" w:rsidR="006A7068" w:rsidRPr="00602A87" w:rsidRDefault="006A7068" w:rsidP="006A7068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lang w:eastAsia="x-none"/>
        </w:rPr>
      </w:pPr>
    </w:p>
    <w:p w14:paraId="775620EA" w14:textId="77777777" w:rsidR="006A7068" w:rsidRPr="00602A87" w:rsidRDefault="006A7068" w:rsidP="006A7068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Cs/>
          <w:u w:val="single"/>
          <w:lang w:eastAsia="ar-SA"/>
        </w:rPr>
      </w:pPr>
    </w:p>
    <w:p w14:paraId="58872C56" w14:textId="77777777" w:rsidR="00602A87" w:rsidRDefault="006A7068" w:rsidP="006A7068">
      <w:pPr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bCs/>
          <w:lang w:eastAsia="ar-SA"/>
        </w:rPr>
      </w:pPr>
      <w:r w:rsidRPr="00602A87">
        <w:rPr>
          <w:rFonts w:ascii="Times New Roman" w:eastAsia="Times New Roman" w:hAnsi="Times New Roman" w:cs="Times New Roman"/>
          <w:bCs/>
          <w:lang w:eastAsia="ar-SA"/>
        </w:rPr>
        <w:t xml:space="preserve">     *</w:t>
      </w:r>
      <w:r w:rsidRPr="00602A87">
        <w:rPr>
          <w:rFonts w:ascii="Times New Roman" w:hAnsi="Times New Roman" w:cs="Times New Roman"/>
        </w:rPr>
        <w:t xml:space="preserve"> Термін «</w:t>
      </w:r>
      <w:r w:rsidRPr="00602A87">
        <w:rPr>
          <w:rFonts w:ascii="Times New Roman" w:eastAsia="Times New Roman" w:hAnsi="Times New Roman" w:cs="Times New Roman"/>
          <w:bCs/>
          <w:lang w:eastAsia="ar-SA"/>
        </w:rPr>
        <w:t xml:space="preserve">побутові відходи» вживається Замовником в розумінні Закону України «Про управління відходами» </w:t>
      </w:r>
    </w:p>
    <w:p w14:paraId="3E39B854" w14:textId="54BCC598" w:rsidR="006A7068" w:rsidRPr="00602A87" w:rsidRDefault="006A7068" w:rsidP="006A7068">
      <w:pPr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bCs/>
          <w:lang w:eastAsia="ar-SA"/>
        </w:rPr>
      </w:pPr>
      <w:r w:rsidRPr="00602A87">
        <w:rPr>
          <w:rFonts w:ascii="Times New Roman" w:eastAsia="Times New Roman" w:hAnsi="Times New Roman" w:cs="Times New Roman"/>
          <w:bCs/>
          <w:lang w:eastAsia="ar-SA"/>
        </w:rPr>
        <w:t xml:space="preserve"> </w:t>
      </w:r>
    </w:p>
    <w:p w14:paraId="2AE810B3" w14:textId="77777777" w:rsidR="006D5B88" w:rsidRPr="00602A87" w:rsidRDefault="006D5B88" w:rsidP="00EE4026">
      <w:pPr>
        <w:widowControl w:val="0"/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kern w:val="1"/>
          <w:lang w:eastAsia="ar-SA"/>
        </w:rPr>
      </w:pPr>
    </w:p>
    <w:p w14:paraId="422BE460" w14:textId="3C18A351" w:rsidR="00602A87" w:rsidRPr="00602A87" w:rsidRDefault="005133BC" w:rsidP="00602A87">
      <w:pPr>
        <w:pStyle w:val="1"/>
        <w:tabs>
          <w:tab w:val="left" w:pos="900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i/>
          <w:color w:val="000000"/>
          <w:lang w:eastAsia="ar-SA"/>
        </w:rPr>
      </w:pPr>
      <w:r>
        <w:rPr>
          <w:rFonts w:ascii="Times New Roman" w:hAnsi="Times New Roman"/>
          <w:i/>
          <w:color w:val="000000"/>
          <w:kern w:val="1"/>
          <w:lang w:eastAsia="ar-SA"/>
        </w:rPr>
        <w:t xml:space="preserve">   </w:t>
      </w:r>
      <w:r w:rsidR="00602A87" w:rsidRPr="00602A87">
        <w:rPr>
          <w:rFonts w:ascii="Times New Roman" w:eastAsia="Times New Roman" w:hAnsi="Times New Roman" w:cs="Times New Roman"/>
          <w:b/>
          <w:i/>
          <w:color w:val="000000"/>
          <w:lang w:eastAsia="ar-SA"/>
        </w:rPr>
        <w:t>Інші характеристики:</w:t>
      </w:r>
    </w:p>
    <w:p w14:paraId="28E507E0" w14:textId="35514E28" w:rsidR="00602A87" w:rsidRPr="00602A87" w:rsidRDefault="005133BC" w:rsidP="00602A87">
      <w:pPr>
        <w:suppressAutoHyphens/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Calibri" w:hAnsi="Times New Roman" w:cs="Times New Roman"/>
        </w:rPr>
        <w:t xml:space="preserve">      1.</w:t>
      </w:r>
      <w:r w:rsidR="00602A87" w:rsidRPr="00602A87">
        <w:rPr>
          <w:rFonts w:ascii="Times New Roman" w:eastAsia="Calibri" w:hAnsi="Times New Roman" w:cs="Times New Roman"/>
        </w:rPr>
        <w:t xml:space="preserve"> </w:t>
      </w:r>
      <w:r w:rsidR="00602A87" w:rsidRPr="00602A87">
        <w:rPr>
          <w:rFonts w:ascii="Times New Roman" w:eastAsia="Times New Roman" w:hAnsi="Times New Roman" w:cs="Times New Roman"/>
          <w:lang w:eastAsia="ar-SA"/>
        </w:rPr>
        <w:t xml:space="preserve">Послуги повинні надаватися </w:t>
      </w:r>
      <w:r w:rsidR="00602A87" w:rsidRPr="00602A87">
        <w:rPr>
          <w:rFonts w:ascii="Times New Roman" w:eastAsia="Times New Roman" w:hAnsi="Times New Roman" w:cs="Times New Roman"/>
          <w:iCs/>
        </w:rPr>
        <w:t xml:space="preserve">з дотриманням норм чинного законодавства,     </w:t>
      </w:r>
    </w:p>
    <w:p w14:paraId="756BDD69" w14:textId="42092527" w:rsidR="00602A87" w:rsidRPr="00602A87" w:rsidRDefault="00602A87" w:rsidP="00602A8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</w:rPr>
      </w:pPr>
      <w:r w:rsidRPr="00602A87">
        <w:rPr>
          <w:rFonts w:ascii="Times New Roman" w:eastAsia="Times New Roman" w:hAnsi="Times New Roman" w:cs="Times New Roman"/>
          <w:iCs/>
        </w:rPr>
        <w:t>встановлених до даног</w:t>
      </w:r>
      <w:r>
        <w:rPr>
          <w:rFonts w:ascii="Times New Roman" w:eastAsia="Times New Roman" w:hAnsi="Times New Roman" w:cs="Times New Roman"/>
          <w:iCs/>
        </w:rPr>
        <w:t>о виду послуг та вимог</w:t>
      </w:r>
      <w:r w:rsidRPr="00602A87">
        <w:rPr>
          <w:rFonts w:ascii="Times New Roman" w:eastAsia="Times New Roman" w:hAnsi="Times New Roman" w:cs="Times New Roman"/>
          <w:iCs/>
        </w:rPr>
        <w:t xml:space="preserve"> тендерної документації, зокрема: Закону України «Про управління відходами» (зі змінами).</w:t>
      </w:r>
    </w:p>
    <w:p w14:paraId="4619F876" w14:textId="21DC0F54" w:rsidR="00602A87" w:rsidRPr="00602A87" w:rsidRDefault="005133BC" w:rsidP="00602A8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</w:rPr>
      </w:pPr>
      <w:r>
        <w:rPr>
          <w:rFonts w:ascii="Times New Roman" w:eastAsia="Times New Roman" w:hAnsi="Times New Roman" w:cs="Times New Roman"/>
          <w:iCs/>
        </w:rPr>
        <w:lastRenderedPageBreak/>
        <w:t xml:space="preserve">      2.</w:t>
      </w:r>
      <w:r w:rsidR="00602A87" w:rsidRPr="00602A87">
        <w:rPr>
          <w:rFonts w:ascii="Times New Roman" w:eastAsia="Times New Roman" w:hAnsi="Times New Roman" w:cs="Times New Roman"/>
          <w:iCs/>
        </w:rPr>
        <w:t xml:space="preserve"> Якість послуг повинна відповідати вимогам нормативних документів, діючих в Україні, зокрема:</w:t>
      </w:r>
    </w:p>
    <w:p w14:paraId="6D5D8F52" w14:textId="77777777" w:rsidR="00602A87" w:rsidRPr="00602A87" w:rsidRDefault="00602A87" w:rsidP="00602A8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</w:rPr>
      </w:pPr>
      <w:r w:rsidRPr="00602A87">
        <w:rPr>
          <w:rFonts w:ascii="Times New Roman" w:eastAsia="Times New Roman" w:hAnsi="Times New Roman" w:cs="Times New Roman"/>
          <w:iCs/>
        </w:rPr>
        <w:t xml:space="preserve">            - СОУ ЖКГ 08.09-020:2012 Надання послуг з вивезення побутових відходів (операції поводження з побутовими відходами - збирання, зберігання, перевезення). Критерії та методи оцінки якості;</w:t>
      </w:r>
    </w:p>
    <w:p w14:paraId="14A037D7" w14:textId="7ABB0FCC" w:rsidR="00FB3034" w:rsidRPr="00602A87" w:rsidRDefault="00602A87" w:rsidP="00602A8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</w:rPr>
      </w:pPr>
      <w:r w:rsidRPr="00602A87">
        <w:rPr>
          <w:rFonts w:ascii="Times New Roman" w:eastAsia="Times New Roman" w:hAnsi="Times New Roman" w:cs="Times New Roman"/>
          <w:iCs/>
        </w:rPr>
        <w:t xml:space="preserve">            - Правилам надання послуги з управління побутовими відходами та типових договорів про надання послуги з управління побутовими відходами, затверджених Постановою КМУ від 08.08.2023 року №835 (зі змінами).</w:t>
      </w:r>
    </w:p>
    <w:p w14:paraId="6F3C8A64" w14:textId="77777777" w:rsidR="00593474" w:rsidRDefault="00593474" w:rsidP="00731BA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</w:p>
    <w:p w14:paraId="00962068" w14:textId="0CE4B477" w:rsidR="00CA42A4" w:rsidRDefault="006C10C0" w:rsidP="00731BA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3</w:t>
      </w:r>
      <w:r w:rsidR="00602A87">
        <w:rPr>
          <w:rFonts w:ascii="Times New Roman" w:hAnsi="Times New Roman" w:cs="Times New Roman"/>
          <w:b/>
          <w:i/>
        </w:rPr>
        <w:t>.</w:t>
      </w:r>
      <w:r w:rsidR="00CA42A4">
        <w:rPr>
          <w:rFonts w:ascii="Times New Roman" w:hAnsi="Times New Roman" w:cs="Times New Roman"/>
          <w:b/>
          <w:i/>
        </w:rPr>
        <w:t xml:space="preserve"> </w:t>
      </w:r>
      <w:r w:rsidR="009F4FD2">
        <w:rPr>
          <w:rFonts w:ascii="Times New Roman" w:hAnsi="Times New Roman" w:cs="Times New Roman"/>
          <w:b/>
          <w:i/>
        </w:rPr>
        <w:t>Очікувана вартість</w:t>
      </w:r>
      <w:r w:rsidR="009F4FD2" w:rsidRPr="009F4FD2">
        <w:rPr>
          <w:rFonts w:ascii="Times New Roman" w:hAnsi="Times New Roman" w:cs="Times New Roman"/>
          <w:b/>
          <w:i/>
        </w:rPr>
        <w:t xml:space="preserve"> та/або розмір бюджетного призначення</w:t>
      </w:r>
      <w:r w:rsidR="00CA42A4">
        <w:rPr>
          <w:rFonts w:ascii="Times New Roman" w:hAnsi="Times New Roman" w:cs="Times New Roman"/>
          <w:b/>
          <w:i/>
        </w:rPr>
        <w:t>:</w:t>
      </w:r>
    </w:p>
    <w:p w14:paraId="1A65F5D9" w14:textId="3FD36DD7" w:rsidR="00CA42A4" w:rsidRDefault="005133BC" w:rsidP="00731BA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9F4FD2" w:rsidRPr="00C07553">
        <w:rPr>
          <w:rFonts w:ascii="Times New Roman" w:hAnsi="Times New Roman" w:cs="Times New Roman"/>
        </w:rPr>
        <w:t>Очікувана</w:t>
      </w:r>
      <w:r w:rsidR="00E11D4D">
        <w:rPr>
          <w:rFonts w:ascii="Times New Roman" w:hAnsi="Times New Roman" w:cs="Times New Roman"/>
        </w:rPr>
        <w:t xml:space="preserve"> вартіс</w:t>
      </w:r>
      <w:r w:rsidR="0080492B">
        <w:rPr>
          <w:rFonts w:ascii="Times New Roman" w:hAnsi="Times New Roman" w:cs="Times New Roman"/>
        </w:rPr>
        <w:t>ть предмет</w:t>
      </w:r>
      <w:r w:rsidR="00815DD2">
        <w:rPr>
          <w:rFonts w:ascii="Times New Roman" w:hAnsi="Times New Roman" w:cs="Times New Roman"/>
        </w:rPr>
        <w:t xml:space="preserve">а </w:t>
      </w:r>
      <w:r w:rsidR="00DC2866">
        <w:rPr>
          <w:rFonts w:ascii="Times New Roman" w:hAnsi="Times New Roman" w:cs="Times New Roman"/>
        </w:rPr>
        <w:t>закупівлі становить – 282 987,00</w:t>
      </w:r>
      <w:r w:rsidR="00E11D4D">
        <w:rPr>
          <w:rFonts w:ascii="Times New Roman" w:hAnsi="Times New Roman" w:cs="Times New Roman"/>
        </w:rPr>
        <w:t xml:space="preserve"> грн</w:t>
      </w:r>
      <w:r w:rsidR="006A2D19" w:rsidRPr="006A2D19">
        <w:rPr>
          <w:rFonts w:ascii="Times New Roman" w:hAnsi="Times New Roman" w:cs="Times New Roman"/>
        </w:rPr>
        <w:t xml:space="preserve"> з ПДВ</w:t>
      </w:r>
      <w:r w:rsidR="00676D05">
        <w:rPr>
          <w:rFonts w:ascii="Times New Roman" w:hAnsi="Times New Roman" w:cs="Times New Roman"/>
        </w:rPr>
        <w:t>.</w:t>
      </w:r>
    </w:p>
    <w:p w14:paraId="0C4B9E56" w14:textId="1168DE9E" w:rsidR="00593474" w:rsidRDefault="000A786B" w:rsidP="004C0AC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CD7C65">
        <w:rPr>
          <w:rFonts w:ascii="Times New Roman" w:hAnsi="Times New Roman" w:cs="Times New Roman"/>
        </w:rPr>
        <w:t xml:space="preserve">   </w:t>
      </w:r>
      <w:r w:rsidR="00F074E8">
        <w:rPr>
          <w:rFonts w:ascii="Times New Roman" w:hAnsi="Times New Roman" w:cs="Times New Roman"/>
        </w:rPr>
        <w:t>При визначен</w:t>
      </w:r>
      <w:r w:rsidR="00EE1700">
        <w:rPr>
          <w:rFonts w:ascii="Times New Roman" w:hAnsi="Times New Roman" w:cs="Times New Roman"/>
        </w:rPr>
        <w:t>ні</w:t>
      </w:r>
      <w:r w:rsidR="00F074E8">
        <w:rPr>
          <w:rFonts w:ascii="Times New Roman" w:hAnsi="Times New Roman" w:cs="Times New Roman"/>
        </w:rPr>
        <w:t xml:space="preserve"> очікуван</w:t>
      </w:r>
      <w:r w:rsidR="00EE1700">
        <w:rPr>
          <w:rFonts w:ascii="Times New Roman" w:hAnsi="Times New Roman" w:cs="Times New Roman"/>
        </w:rPr>
        <w:t xml:space="preserve">ої вартості замовник враховував </w:t>
      </w:r>
      <w:r w:rsidR="00F074E8" w:rsidRPr="00F074E8">
        <w:rPr>
          <w:rFonts w:ascii="Times New Roman" w:hAnsi="Times New Roman" w:cs="Times New Roman"/>
        </w:rPr>
        <w:t xml:space="preserve">методи визначення очікуваної </w:t>
      </w:r>
      <w:r w:rsidR="00EE1700">
        <w:rPr>
          <w:rFonts w:ascii="Times New Roman" w:hAnsi="Times New Roman" w:cs="Times New Roman"/>
        </w:rPr>
        <w:t xml:space="preserve">вартості </w:t>
      </w:r>
      <w:r w:rsidR="0080492B">
        <w:rPr>
          <w:rFonts w:ascii="Times New Roman" w:hAnsi="Times New Roman" w:cs="Times New Roman"/>
        </w:rPr>
        <w:t>предмета</w:t>
      </w:r>
      <w:r w:rsidR="00EE1700">
        <w:rPr>
          <w:rFonts w:ascii="Times New Roman" w:hAnsi="Times New Roman" w:cs="Times New Roman"/>
        </w:rPr>
        <w:t xml:space="preserve"> закупівлі, що визначені в Н</w:t>
      </w:r>
      <w:r w:rsidR="00F074E8" w:rsidRPr="00F074E8">
        <w:rPr>
          <w:rFonts w:ascii="Times New Roman" w:hAnsi="Times New Roman" w:cs="Times New Roman"/>
        </w:rPr>
        <w:t>аказ</w:t>
      </w:r>
      <w:r w:rsidR="00EE1700">
        <w:rPr>
          <w:rFonts w:ascii="Times New Roman" w:hAnsi="Times New Roman" w:cs="Times New Roman"/>
        </w:rPr>
        <w:t>і</w:t>
      </w:r>
      <w:r w:rsidR="00F074E8" w:rsidRPr="00F074E8">
        <w:rPr>
          <w:rFonts w:ascii="Times New Roman" w:hAnsi="Times New Roman" w:cs="Times New Roman"/>
        </w:rPr>
        <w:t xml:space="preserve"> </w:t>
      </w:r>
      <w:r w:rsidR="00EE1700">
        <w:rPr>
          <w:rFonts w:ascii="Times New Roman" w:hAnsi="Times New Roman" w:cs="Times New Roman"/>
        </w:rPr>
        <w:t>М</w:t>
      </w:r>
      <w:r w:rsidR="00F074E8" w:rsidRPr="00F074E8">
        <w:rPr>
          <w:rFonts w:ascii="Times New Roman" w:hAnsi="Times New Roman" w:cs="Times New Roman"/>
        </w:rPr>
        <w:t>іністерства розвитку економіки, торгівлі та сільського госпо</w:t>
      </w:r>
      <w:r w:rsidR="00EE1700">
        <w:rPr>
          <w:rFonts w:ascii="Times New Roman" w:hAnsi="Times New Roman" w:cs="Times New Roman"/>
        </w:rPr>
        <w:t xml:space="preserve">дарства України від 18.02.2020 </w:t>
      </w:r>
      <w:r w:rsidR="00F074E8" w:rsidRPr="00F074E8">
        <w:rPr>
          <w:rFonts w:ascii="Times New Roman" w:hAnsi="Times New Roman" w:cs="Times New Roman"/>
        </w:rPr>
        <w:t>№ 275 «Про затвердження примірної методики визначення очікуваної вартості предмета закупівлі»</w:t>
      </w:r>
      <w:r w:rsidR="00A13983">
        <w:rPr>
          <w:rFonts w:ascii="Times New Roman" w:hAnsi="Times New Roman" w:cs="Times New Roman"/>
        </w:rPr>
        <w:t>,</w:t>
      </w:r>
      <w:r w:rsidR="006D5B88">
        <w:rPr>
          <w:rFonts w:ascii="Times New Roman" w:hAnsi="Times New Roman" w:cs="Times New Roman"/>
        </w:rPr>
        <w:t xml:space="preserve"> шляхом д</w:t>
      </w:r>
      <w:r w:rsidR="00FB3034">
        <w:rPr>
          <w:rFonts w:ascii="Times New Roman" w:hAnsi="Times New Roman" w:cs="Times New Roman"/>
        </w:rPr>
        <w:t>ослідження</w:t>
      </w:r>
      <w:r w:rsidR="00A13983">
        <w:rPr>
          <w:rFonts w:ascii="Times New Roman" w:hAnsi="Times New Roman" w:cs="Times New Roman"/>
        </w:rPr>
        <w:t xml:space="preserve"> цін на</w:t>
      </w:r>
      <w:r w:rsidR="00FB3034">
        <w:rPr>
          <w:rFonts w:ascii="Times New Roman" w:hAnsi="Times New Roman" w:cs="Times New Roman"/>
        </w:rPr>
        <w:t xml:space="preserve"> ринку вищевказаних послуг</w:t>
      </w:r>
      <w:r w:rsidR="006D5B88">
        <w:rPr>
          <w:rFonts w:ascii="Times New Roman" w:hAnsi="Times New Roman" w:cs="Times New Roman"/>
        </w:rPr>
        <w:t xml:space="preserve"> з відкритих джерел,</w:t>
      </w:r>
      <w:r w:rsidR="00D05887">
        <w:rPr>
          <w:rFonts w:ascii="Times New Roman" w:hAnsi="Times New Roman" w:cs="Times New Roman"/>
        </w:rPr>
        <w:t xml:space="preserve"> </w:t>
      </w:r>
      <w:r w:rsidR="00593474">
        <w:rPr>
          <w:rFonts w:ascii="Times New Roman" w:hAnsi="Times New Roman" w:cs="Times New Roman"/>
        </w:rPr>
        <w:t xml:space="preserve">даних системи електронних закупівель </w:t>
      </w:r>
      <w:r w:rsidR="00593474">
        <w:rPr>
          <w:rFonts w:ascii="Times New Roman" w:hAnsi="Times New Roman" w:cs="Times New Roman"/>
          <w:lang w:val="en-US"/>
        </w:rPr>
        <w:t>Prozorro</w:t>
      </w:r>
      <w:r w:rsidR="00D05887">
        <w:rPr>
          <w:rFonts w:ascii="Times New Roman" w:hAnsi="Times New Roman" w:cs="Times New Roman"/>
        </w:rPr>
        <w:t xml:space="preserve">, з урахуванням обсягів </w:t>
      </w:r>
      <w:r w:rsidR="002F6BBC">
        <w:rPr>
          <w:rFonts w:ascii="Times New Roman" w:hAnsi="Times New Roman" w:cs="Times New Roman"/>
        </w:rPr>
        <w:t>закупівлі даного виду послуг</w:t>
      </w:r>
      <w:r w:rsidR="003C79EC">
        <w:rPr>
          <w:rFonts w:ascii="Times New Roman" w:hAnsi="Times New Roman" w:cs="Times New Roman"/>
        </w:rPr>
        <w:t xml:space="preserve"> (кількості</w:t>
      </w:r>
      <w:r w:rsidR="000824D4">
        <w:rPr>
          <w:rFonts w:ascii="Times New Roman" w:hAnsi="Times New Roman" w:cs="Times New Roman"/>
        </w:rPr>
        <w:t xml:space="preserve"> твердих</w:t>
      </w:r>
      <w:r w:rsidR="003C79EC">
        <w:rPr>
          <w:rFonts w:ascii="Times New Roman" w:hAnsi="Times New Roman" w:cs="Times New Roman"/>
        </w:rPr>
        <w:t xml:space="preserve"> побутових відходів)</w:t>
      </w:r>
      <w:r w:rsidR="002F6BBC">
        <w:rPr>
          <w:rFonts w:ascii="Times New Roman" w:hAnsi="Times New Roman" w:cs="Times New Roman"/>
        </w:rPr>
        <w:t xml:space="preserve"> у попередньому році.</w:t>
      </w:r>
    </w:p>
    <w:p w14:paraId="47B60F55" w14:textId="3738A61A" w:rsidR="00CD7C65" w:rsidRDefault="00CD7C65" w:rsidP="004C0AC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Pr="00CD7C65">
        <w:rPr>
          <w:rFonts w:ascii="Times New Roman" w:hAnsi="Times New Roman" w:cs="Times New Roman"/>
        </w:rPr>
        <w:t>До вартості предмета закупівлі включена вартість вивезення твердих побутових відходів та вартість захоронення твердих побутових відходів, а також всі визначені законодавством податки та збори.</w:t>
      </w:r>
    </w:p>
    <w:p w14:paraId="6CC02AFD" w14:textId="06BD3AED" w:rsidR="000824D4" w:rsidRDefault="000824D4" w:rsidP="004C0AC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Для розрахунку </w:t>
      </w:r>
      <w:r w:rsidR="00786B4F">
        <w:rPr>
          <w:rFonts w:ascii="Times New Roman" w:hAnsi="Times New Roman" w:cs="Times New Roman"/>
        </w:rPr>
        <w:t>очікуваної вартості використано наступні дані:</w:t>
      </w:r>
    </w:p>
    <w:p w14:paraId="248A587C" w14:textId="1CF27524" w:rsidR="00786B4F" w:rsidRDefault="00786B4F" w:rsidP="003C148E">
      <w:pPr>
        <w:pStyle w:val="ad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Середня ціна на</w:t>
      </w:r>
      <w:r w:rsidR="003C148E">
        <w:rPr>
          <w:rFonts w:ascii="Times New Roman" w:hAnsi="Times New Roman" w:cs="Times New Roman"/>
        </w:rPr>
        <w:t xml:space="preserve"> даний вид послу розрахована на підставі тарифів на </w:t>
      </w:r>
      <w:r w:rsidR="003C148E" w:rsidRPr="003C148E">
        <w:rPr>
          <w:rFonts w:ascii="Times New Roman" w:hAnsi="Times New Roman" w:cs="Times New Roman"/>
        </w:rPr>
        <w:t>вивезення та захоронення твердих побутових відходів</w:t>
      </w:r>
      <w:r w:rsidR="00731311">
        <w:rPr>
          <w:rFonts w:ascii="Times New Roman" w:hAnsi="Times New Roman" w:cs="Times New Roman"/>
        </w:rPr>
        <w:t xml:space="preserve"> для бюджетних установ,</w:t>
      </w:r>
      <w:r w:rsidR="003C148E">
        <w:rPr>
          <w:rFonts w:ascii="Times New Roman" w:hAnsi="Times New Roman" w:cs="Times New Roman"/>
        </w:rPr>
        <w:t xml:space="preserve"> нас</w:t>
      </w:r>
      <w:r w:rsidR="00731311">
        <w:rPr>
          <w:rFonts w:ascii="Times New Roman" w:hAnsi="Times New Roman" w:cs="Times New Roman"/>
        </w:rPr>
        <w:t>т</w:t>
      </w:r>
      <w:r w:rsidR="005133BC">
        <w:rPr>
          <w:rFonts w:ascii="Times New Roman" w:hAnsi="Times New Roman" w:cs="Times New Roman"/>
        </w:rPr>
        <w:t>упних підприємств, які провадять господарську</w:t>
      </w:r>
      <w:r w:rsidR="00DC2866">
        <w:rPr>
          <w:rFonts w:ascii="Times New Roman" w:hAnsi="Times New Roman" w:cs="Times New Roman"/>
        </w:rPr>
        <w:t xml:space="preserve"> діяльність у сфері поводження </w:t>
      </w:r>
      <w:r w:rsidR="00C848B8">
        <w:rPr>
          <w:rFonts w:ascii="Times New Roman" w:hAnsi="Times New Roman" w:cs="Times New Roman"/>
        </w:rPr>
        <w:t>з побутовими відходами</w:t>
      </w:r>
      <w:r>
        <w:rPr>
          <w:rFonts w:ascii="Times New Roman" w:hAnsi="Times New Roman" w:cs="Times New Roman"/>
        </w:rPr>
        <w:t>:</w:t>
      </w:r>
    </w:p>
    <w:p w14:paraId="08363ACC" w14:textId="5EA51CC4" w:rsidR="00A126C9" w:rsidRDefault="00A126C9" w:rsidP="00A126C9">
      <w:pPr>
        <w:pStyle w:val="ad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A126C9">
        <w:rPr>
          <w:rFonts w:ascii="Times New Roman" w:hAnsi="Times New Roman" w:cs="Times New Roman"/>
        </w:rPr>
        <w:t>ТзОВ “Ековей Вейст Менеджмент“</w:t>
      </w:r>
      <w:r w:rsidR="00C848B8">
        <w:rPr>
          <w:rFonts w:ascii="Times New Roman" w:hAnsi="Times New Roman" w:cs="Times New Roman"/>
        </w:rPr>
        <w:t xml:space="preserve"> – 2091,51</w:t>
      </w:r>
      <w:r>
        <w:rPr>
          <w:rFonts w:ascii="Times New Roman" w:hAnsi="Times New Roman" w:cs="Times New Roman"/>
        </w:rPr>
        <w:t xml:space="preserve"> грн за 1 т;</w:t>
      </w:r>
    </w:p>
    <w:p w14:paraId="00EE88D7" w14:textId="3DE5C90F" w:rsidR="00A126C9" w:rsidRDefault="00C848B8" w:rsidP="00A126C9">
      <w:pPr>
        <w:pStyle w:val="ad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ЛКП</w:t>
      </w:r>
      <w:r w:rsidR="009B024B">
        <w:rPr>
          <w:rFonts w:ascii="Times New Roman" w:hAnsi="Times New Roman" w:cs="Times New Roman"/>
        </w:rPr>
        <w:t xml:space="preserve"> «</w:t>
      </w:r>
      <w:r>
        <w:rPr>
          <w:rFonts w:ascii="Times New Roman" w:hAnsi="Times New Roman" w:cs="Times New Roman"/>
        </w:rPr>
        <w:t>Транспортна фірма «Львівспецкомунтранс</w:t>
      </w:r>
      <w:r w:rsidR="009B024B">
        <w:rPr>
          <w:rFonts w:ascii="Times New Roman" w:hAnsi="Times New Roman" w:cs="Times New Roman"/>
        </w:rPr>
        <w:t>» – 2006,74</w:t>
      </w:r>
      <w:r w:rsidR="00A126C9">
        <w:rPr>
          <w:rFonts w:ascii="Times New Roman" w:hAnsi="Times New Roman" w:cs="Times New Roman"/>
        </w:rPr>
        <w:t xml:space="preserve"> грн за 1 т;</w:t>
      </w:r>
    </w:p>
    <w:p w14:paraId="0DEB4763" w14:textId="66FA866D" w:rsidR="00282841" w:rsidRDefault="00A01F60" w:rsidP="00A01F60">
      <w:pPr>
        <w:pStyle w:val="ad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A01F60">
        <w:rPr>
          <w:rFonts w:ascii="Times New Roman" w:hAnsi="Times New Roman" w:cs="Times New Roman"/>
        </w:rPr>
        <w:t>ТзОВ “Грінера Україна“</w:t>
      </w:r>
      <w:r w:rsidR="00C848B8">
        <w:rPr>
          <w:rFonts w:ascii="Times New Roman" w:hAnsi="Times New Roman" w:cs="Times New Roman"/>
        </w:rPr>
        <w:t xml:space="preserve"> – 2190,36</w:t>
      </w:r>
      <w:r>
        <w:rPr>
          <w:rFonts w:ascii="Times New Roman" w:hAnsi="Times New Roman" w:cs="Times New Roman"/>
        </w:rPr>
        <w:t xml:space="preserve"> грн за 1 т.</w:t>
      </w:r>
    </w:p>
    <w:p w14:paraId="57AEEC5E" w14:textId="4D5FE1F8" w:rsidR="00282841" w:rsidRDefault="009B024B" w:rsidP="00282841">
      <w:pPr>
        <w:pStyle w:val="ad"/>
        <w:spacing w:after="0" w:line="240" w:lineRule="auto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Середня ціна: 2096,20</w:t>
      </w:r>
      <w:r w:rsidR="00282841">
        <w:rPr>
          <w:rFonts w:ascii="Times New Roman" w:hAnsi="Times New Roman" w:cs="Times New Roman"/>
        </w:rPr>
        <w:t xml:space="preserve"> грн за 1 т.</w:t>
      </w:r>
    </w:p>
    <w:p w14:paraId="289BE32C" w14:textId="696E4A9F" w:rsidR="00A13983" w:rsidRPr="006C10C0" w:rsidRDefault="00CD7C65" w:rsidP="004C0ACA">
      <w:pPr>
        <w:pStyle w:val="ad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D7C65">
        <w:rPr>
          <w:rFonts w:ascii="Times New Roman" w:hAnsi="Times New Roman" w:cs="Times New Roman"/>
        </w:rPr>
        <w:t>Орієнтовна кількість твердих побутових відходів, що підлягають вивезенню та захороненню</w:t>
      </w:r>
      <w:r w:rsidR="009B024B">
        <w:rPr>
          <w:rFonts w:ascii="Times New Roman" w:hAnsi="Times New Roman" w:cs="Times New Roman"/>
        </w:rPr>
        <w:t xml:space="preserve"> у 2026</w:t>
      </w:r>
      <w:r>
        <w:rPr>
          <w:rFonts w:ascii="Times New Roman" w:hAnsi="Times New Roman" w:cs="Times New Roman"/>
        </w:rPr>
        <w:t xml:space="preserve"> році – 135 т</w:t>
      </w:r>
      <w:r w:rsidR="00786B4F" w:rsidRPr="00282841">
        <w:rPr>
          <w:rFonts w:ascii="Times New Roman" w:hAnsi="Times New Roman" w:cs="Times New Roman"/>
        </w:rPr>
        <w:t xml:space="preserve"> </w:t>
      </w:r>
    </w:p>
    <w:p w14:paraId="3C79E489" w14:textId="318AF112" w:rsidR="003D33D9" w:rsidRDefault="003D33D9" w:rsidP="004C0AC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3D33D9">
        <w:rPr>
          <w:rFonts w:ascii="Times New Roman" w:hAnsi="Times New Roman" w:cs="Times New Roman"/>
        </w:rPr>
        <w:t>Закупівля здійснюється за рахунок коштів Музею народної архітектури і побуту у Львові імені Климентія Шептицького.</w:t>
      </w:r>
    </w:p>
    <w:p w14:paraId="0F3B2AE9" w14:textId="77777777" w:rsidR="00374350" w:rsidRDefault="00374350" w:rsidP="004C0ACA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B41426C" w14:textId="40917CB0" w:rsidR="003D33D9" w:rsidRPr="003D33D9" w:rsidRDefault="006C10C0" w:rsidP="004C0ACA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4</w:t>
      </w:r>
      <w:r w:rsidR="003D33D9" w:rsidRPr="003D33D9">
        <w:rPr>
          <w:rFonts w:ascii="Times New Roman" w:hAnsi="Times New Roman" w:cs="Times New Roman"/>
          <w:b/>
          <w:i/>
        </w:rPr>
        <w:t>. Нормативно-правові акти:</w:t>
      </w:r>
    </w:p>
    <w:p w14:paraId="6966BAF7" w14:textId="15AE1368" w:rsidR="004C0ACA" w:rsidRDefault="004C0ACA" w:rsidP="004C0AC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C346D0" w:rsidRPr="00C346D0">
        <w:rPr>
          <w:rFonts w:ascii="Times New Roman" w:hAnsi="Times New Roman" w:cs="Times New Roman"/>
          <w:lang w:val="ru-RU"/>
        </w:rPr>
        <w:t xml:space="preserve">- </w:t>
      </w:r>
      <w:r w:rsidR="00C346D0">
        <w:rPr>
          <w:rFonts w:ascii="Times New Roman" w:hAnsi="Times New Roman" w:cs="Times New Roman"/>
          <w:lang w:val="ru-RU"/>
        </w:rPr>
        <w:t>Закон</w:t>
      </w:r>
      <w:r w:rsidR="00C346D0" w:rsidRPr="00C346D0">
        <w:rPr>
          <w:rFonts w:ascii="Times New Roman" w:hAnsi="Times New Roman" w:cs="Times New Roman"/>
          <w:lang w:val="ru-RU"/>
        </w:rPr>
        <w:t xml:space="preserve"> України «Про упр</w:t>
      </w:r>
      <w:r w:rsidR="00C346D0">
        <w:rPr>
          <w:rFonts w:ascii="Times New Roman" w:hAnsi="Times New Roman" w:cs="Times New Roman"/>
          <w:lang w:val="ru-RU"/>
        </w:rPr>
        <w:t>авління відходами» (зі змінами)</w:t>
      </w:r>
      <w:r w:rsidR="00C346D0">
        <w:rPr>
          <w:rFonts w:ascii="Times New Roman" w:hAnsi="Times New Roman" w:cs="Times New Roman"/>
        </w:rPr>
        <w:t>;</w:t>
      </w:r>
    </w:p>
    <w:p w14:paraId="2FD240C6" w14:textId="36730AE7" w:rsidR="00C346D0" w:rsidRDefault="00C346D0" w:rsidP="00C346D0">
      <w:pPr>
        <w:spacing w:after="0" w:line="240" w:lineRule="auto"/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     </w:t>
      </w:r>
      <w:r w:rsidRPr="00C346D0">
        <w:rPr>
          <w:rFonts w:ascii="Times New Roman" w:hAnsi="Times New Roman" w:cs="Times New Roman"/>
          <w:iCs/>
        </w:rPr>
        <w:t>- СОУ ЖКГ 08.09-020:2012 Надання послуг з вивезення побутових відходів (операції поводження з побутовими відходами - збирання, зберігання, перевезення). Критерії та методи оцінки якості;</w:t>
      </w:r>
    </w:p>
    <w:p w14:paraId="2133C381" w14:textId="18024585" w:rsidR="00C346D0" w:rsidRDefault="00C346D0" w:rsidP="00C346D0">
      <w:pPr>
        <w:spacing w:after="0" w:line="240" w:lineRule="auto"/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      - Правила</w:t>
      </w:r>
      <w:r w:rsidRPr="00C346D0">
        <w:rPr>
          <w:rFonts w:ascii="Times New Roman" w:hAnsi="Times New Roman" w:cs="Times New Roman"/>
          <w:iCs/>
        </w:rPr>
        <w:t xml:space="preserve"> надання послуги з управління побутовими відходами та типових договорів про надання послуги з управління побутовими відходами, затверджених Постановою КМУ від 08</w:t>
      </w:r>
      <w:r w:rsidR="0021370F">
        <w:rPr>
          <w:rFonts w:ascii="Times New Roman" w:hAnsi="Times New Roman" w:cs="Times New Roman"/>
          <w:iCs/>
        </w:rPr>
        <w:t>.08.2023 року №835 (зі змінами);</w:t>
      </w:r>
    </w:p>
    <w:p w14:paraId="2A31B005" w14:textId="0BF45777" w:rsidR="0021370F" w:rsidRPr="00C346D0" w:rsidRDefault="003C79EC" w:rsidP="00C346D0">
      <w:pPr>
        <w:spacing w:after="0" w:line="240" w:lineRule="auto"/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      - Рішення</w:t>
      </w:r>
      <w:r w:rsidR="00A53BE6">
        <w:rPr>
          <w:rFonts w:ascii="Times New Roman" w:hAnsi="Times New Roman" w:cs="Times New Roman"/>
          <w:iCs/>
        </w:rPr>
        <w:t xml:space="preserve"> № 1034 ЛМР від</w:t>
      </w:r>
      <w:r w:rsidR="009B024B">
        <w:rPr>
          <w:rFonts w:ascii="Times New Roman" w:hAnsi="Times New Roman" w:cs="Times New Roman"/>
          <w:iCs/>
        </w:rPr>
        <w:t xml:space="preserve"> 06.08.2024 року.</w:t>
      </w:r>
      <w:bookmarkStart w:id="0" w:name="_GoBack"/>
      <w:bookmarkEnd w:id="0"/>
    </w:p>
    <w:p w14:paraId="76761DA6" w14:textId="59DFDEAA" w:rsidR="00C346D0" w:rsidRPr="00C346D0" w:rsidRDefault="00C346D0" w:rsidP="00C346D0">
      <w:pPr>
        <w:spacing w:after="0" w:line="240" w:lineRule="auto"/>
        <w:jc w:val="both"/>
        <w:rPr>
          <w:rFonts w:ascii="Times New Roman" w:hAnsi="Times New Roman" w:cs="Times New Roman"/>
          <w:iCs/>
        </w:rPr>
      </w:pPr>
      <w:r w:rsidRPr="00C346D0">
        <w:rPr>
          <w:rFonts w:ascii="Times New Roman" w:hAnsi="Times New Roman" w:cs="Times New Roman"/>
          <w:iCs/>
        </w:rPr>
        <w:t xml:space="preserve">             </w:t>
      </w:r>
    </w:p>
    <w:p w14:paraId="265297C6" w14:textId="7472A7C9" w:rsidR="00C346D0" w:rsidRPr="00C346D0" w:rsidRDefault="00C346D0" w:rsidP="004C0ACA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D5DE947" w14:textId="30090AEB" w:rsidR="00593474" w:rsidRPr="0080492B" w:rsidRDefault="00593474" w:rsidP="0080492B">
      <w:pPr>
        <w:tabs>
          <w:tab w:val="left" w:pos="284"/>
        </w:tabs>
        <w:suppressAutoHyphens/>
        <w:spacing w:after="0" w:line="240" w:lineRule="auto"/>
        <w:ind w:left="720" w:right="-2"/>
        <w:contextualSpacing/>
        <w:jc w:val="both"/>
        <w:rPr>
          <w:rFonts w:ascii="Times New Roman" w:eastAsia="Calibri" w:hAnsi="Times New Roman" w:cs="Times New Roman"/>
        </w:rPr>
      </w:pPr>
    </w:p>
    <w:p w14:paraId="4014C595" w14:textId="3FE4B7C6" w:rsidR="009C1FAD" w:rsidRDefault="009C1FAD" w:rsidP="009C1FAD">
      <w:pPr>
        <w:widowControl w:val="0"/>
        <w:shd w:val="clear" w:color="auto" w:fill="FFFFFF"/>
        <w:tabs>
          <w:tab w:val="left" w:pos="206"/>
        </w:tabs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  </w:t>
      </w:r>
    </w:p>
    <w:p w14:paraId="77ECAE1B" w14:textId="0C590097" w:rsidR="009C1FAD" w:rsidRDefault="009C1FAD" w:rsidP="009C1FAD">
      <w:pPr>
        <w:widowControl w:val="0"/>
        <w:shd w:val="clear" w:color="auto" w:fill="FFFFFF"/>
        <w:tabs>
          <w:tab w:val="left" w:pos="206"/>
        </w:tabs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                                   </w:t>
      </w:r>
      <w:r w:rsidR="00815DD2"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</w:t>
      </w: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                                            </w:t>
      </w:r>
    </w:p>
    <w:p w14:paraId="4DE03EDD" w14:textId="77777777" w:rsidR="004E489E" w:rsidRPr="007A50F1" w:rsidRDefault="004E489E" w:rsidP="009C1FAD">
      <w:pPr>
        <w:spacing w:after="0" w:line="240" w:lineRule="auto"/>
        <w:ind w:right="-81"/>
        <w:jc w:val="center"/>
        <w:rPr>
          <w:rFonts w:ascii="Times New Roman" w:eastAsia="Times New Roman" w:hAnsi="Times New Roman" w:cs="Times New Roman"/>
          <w:sz w:val="20"/>
          <w:szCs w:val="20"/>
          <w:lang w:eastAsia="uk-UA"/>
        </w:rPr>
      </w:pPr>
    </w:p>
    <w:sectPr w:rsidR="004E489E" w:rsidRPr="007A50F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E067A5" w14:textId="77777777" w:rsidR="00B14774" w:rsidRDefault="00B14774" w:rsidP="00975D37">
      <w:pPr>
        <w:spacing w:after="0" w:line="240" w:lineRule="auto"/>
      </w:pPr>
      <w:r>
        <w:separator/>
      </w:r>
    </w:p>
  </w:endnote>
  <w:endnote w:type="continuationSeparator" w:id="0">
    <w:p w14:paraId="5A924D5E" w14:textId="77777777" w:rsidR="00B14774" w:rsidRDefault="00B14774" w:rsidP="00975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79FC4E" w14:textId="77777777" w:rsidR="00B14774" w:rsidRDefault="00B14774" w:rsidP="00975D37">
      <w:pPr>
        <w:spacing w:after="0" w:line="240" w:lineRule="auto"/>
      </w:pPr>
      <w:r>
        <w:separator/>
      </w:r>
    </w:p>
  </w:footnote>
  <w:footnote w:type="continuationSeparator" w:id="0">
    <w:p w14:paraId="5D03D7B4" w14:textId="77777777" w:rsidR="00B14774" w:rsidRDefault="00B14774" w:rsidP="00975D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 w15:restartNumberingAfterBreak="0">
    <w:nsid w:val="03BB5BD1"/>
    <w:multiLevelType w:val="hybridMultilevel"/>
    <w:tmpl w:val="36104A72"/>
    <w:lvl w:ilvl="0" w:tplc="82FC925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EF1C94"/>
    <w:multiLevelType w:val="hybridMultilevel"/>
    <w:tmpl w:val="CEBEE3FA"/>
    <w:lvl w:ilvl="0" w:tplc="EA9CE506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EC32F4F"/>
    <w:multiLevelType w:val="multilevel"/>
    <w:tmpl w:val="E28EE40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5" w15:restartNumberingAfterBreak="0">
    <w:nsid w:val="348E6F48"/>
    <w:multiLevelType w:val="multilevel"/>
    <w:tmpl w:val="FC84DED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F7820F0"/>
    <w:multiLevelType w:val="hybridMultilevel"/>
    <w:tmpl w:val="45D2DA86"/>
    <w:lvl w:ilvl="0" w:tplc="CFB4BB48">
      <w:start w:val="2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367060"/>
    <w:multiLevelType w:val="hybridMultilevel"/>
    <w:tmpl w:val="52445466"/>
    <w:lvl w:ilvl="0" w:tplc="4ACA88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4"/>
  </w:num>
  <w:num w:numId="6">
    <w:abstractNumId w:val="6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693"/>
    <w:rsid w:val="00041F96"/>
    <w:rsid w:val="00060B98"/>
    <w:rsid w:val="000824D4"/>
    <w:rsid w:val="000A1A51"/>
    <w:rsid w:val="000A6FF8"/>
    <w:rsid w:val="000A786B"/>
    <w:rsid w:val="001F52B7"/>
    <w:rsid w:val="0021370F"/>
    <w:rsid w:val="00282841"/>
    <w:rsid w:val="002838A2"/>
    <w:rsid w:val="002F6BBC"/>
    <w:rsid w:val="00301BC7"/>
    <w:rsid w:val="00305EE4"/>
    <w:rsid w:val="00374350"/>
    <w:rsid w:val="00377E08"/>
    <w:rsid w:val="003A5FEF"/>
    <w:rsid w:val="003C148E"/>
    <w:rsid w:val="003C79EC"/>
    <w:rsid w:val="003D33D9"/>
    <w:rsid w:val="003D3B1D"/>
    <w:rsid w:val="003E2DFC"/>
    <w:rsid w:val="003F6BA5"/>
    <w:rsid w:val="00424241"/>
    <w:rsid w:val="00434586"/>
    <w:rsid w:val="004838DB"/>
    <w:rsid w:val="004B2DA8"/>
    <w:rsid w:val="004B3B8A"/>
    <w:rsid w:val="004C0ACA"/>
    <w:rsid w:val="004D1C59"/>
    <w:rsid w:val="004E489E"/>
    <w:rsid w:val="00507543"/>
    <w:rsid w:val="00507E77"/>
    <w:rsid w:val="005133BC"/>
    <w:rsid w:val="00556ABA"/>
    <w:rsid w:val="00590E66"/>
    <w:rsid w:val="00593474"/>
    <w:rsid w:val="005E523E"/>
    <w:rsid w:val="00602A87"/>
    <w:rsid w:val="00656854"/>
    <w:rsid w:val="00676D05"/>
    <w:rsid w:val="006831A6"/>
    <w:rsid w:val="00683DDC"/>
    <w:rsid w:val="006A2D19"/>
    <w:rsid w:val="006A7068"/>
    <w:rsid w:val="006B1DA6"/>
    <w:rsid w:val="006C10C0"/>
    <w:rsid w:val="006D5B88"/>
    <w:rsid w:val="0071717A"/>
    <w:rsid w:val="00731311"/>
    <w:rsid w:val="00731BA0"/>
    <w:rsid w:val="007502A5"/>
    <w:rsid w:val="007732E7"/>
    <w:rsid w:val="00786B4F"/>
    <w:rsid w:val="007A50F1"/>
    <w:rsid w:val="007E2C72"/>
    <w:rsid w:val="007E3393"/>
    <w:rsid w:val="0080492B"/>
    <w:rsid w:val="00815DD2"/>
    <w:rsid w:val="00825693"/>
    <w:rsid w:val="00946CE0"/>
    <w:rsid w:val="00956249"/>
    <w:rsid w:val="00975D37"/>
    <w:rsid w:val="009B024B"/>
    <w:rsid w:val="009C1FAD"/>
    <w:rsid w:val="009C6182"/>
    <w:rsid w:val="009F4FD2"/>
    <w:rsid w:val="00A01F60"/>
    <w:rsid w:val="00A126C9"/>
    <w:rsid w:val="00A13983"/>
    <w:rsid w:val="00A53BE6"/>
    <w:rsid w:val="00A81052"/>
    <w:rsid w:val="00A83F56"/>
    <w:rsid w:val="00AB0DFA"/>
    <w:rsid w:val="00B14774"/>
    <w:rsid w:val="00B16C66"/>
    <w:rsid w:val="00B33343"/>
    <w:rsid w:val="00B34D6C"/>
    <w:rsid w:val="00B46E3A"/>
    <w:rsid w:val="00B8595A"/>
    <w:rsid w:val="00BF6BFF"/>
    <w:rsid w:val="00C07553"/>
    <w:rsid w:val="00C346D0"/>
    <w:rsid w:val="00C36AAA"/>
    <w:rsid w:val="00C848B8"/>
    <w:rsid w:val="00C863AE"/>
    <w:rsid w:val="00CA42A4"/>
    <w:rsid w:val="00CB29B7"/>
    <w:rsid w:val="00CD709D"/>
    <w:rsid w:val="00CD7C65"/>
    <w:rsid w:val="00D05887"/>
    <w:rsid w:val="00D15CC3"/>
    <w:rsid w:val="00D66752"/>
    <w:rsid w:val="00D70E0B"/>
    <w:rsid w:val="00D77FEB"/>
    <w:rsid w:val="00D84356"/>
    <w:rsid w:val="00DA587A"/>
    <w:rsid w:val="00DC2866"/>
    <w:rsid w:val="00E11D4D"/>
    <w:rsid w:val="00E43DAA"/>
    <w:rsid w:val="00E46B1E"/>
    <w:rsid w:val="00E622D5"/>
    <w:rsid w:val="00E72EAD"/>
    <w:rsid w:val="00EE1700"/>
    <w:rsid w:val="00EE4026"/>
    <w:rsid w:val="00F074E8"/>
    <w:rsid w:val="00FB3034"/>
    <w:rsid w:val="00FC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70BAD"/>
  <w15:chartTrackingRefBased/>
  <w15:docId w15:val="{BA2B97B8-27F5-4B15-A228-F210C2DA7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A42A4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B16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Strong"/>
    <w:basedOn w:val="a0"/>
    <w:uiPriority w:val="22"/>
    <w:qFormat/>
    <w:rsid w:val="00B16C66"/>
    <w:rPr>
      <w:b/>
      <w:bCs/>
    </w:rPr>
  </w:style>
  <w:style w:type="paragraph" w:customStyle="1" w:styleId="Default">
    <w:name w:val="Default"/>
    <w:rsid w:val="00731BA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39"/>
    <w:rsid w:val="00EE1700"/>
    <w:pPr>
      <w:spacing w:after="0" w:line="240" w:lineRule="auto"/>
    </w:pPr>
    <w:rPr>
      <w:rFonts w:ascii="Calibri" w:eastAsia="Times New Roman" w:hAnsi="Calibri" w:cs="Calibri"/>
      <w:lang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975D3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Верхній колонтитул Знак"/>
    <w:basedOn w:val="a0"/>
    <w:link w:val="a7"/>
    <w:uiPriority w:val="99"/>
    <w:rsid w:val="00975D37"/>
  </w:style>
  <w:style w:type="paragraph" w:styleId="a9">
    <w:name w:val="footer"/>
    <w:basedOn w:val="a"/>
    <w:link w:val="aa"/>
    <w:uiPriority w:val="99"/>
    <w:unhideWhenUsed/>
    <w:rsid w:val="00975D3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a">
    <w:name w:val="Нижній колонтитул Знак"/>
    <w:basedOn w:val="a0"/>
    <w:link w:val="a9"/>
    <w:uiPriority w:val="99"/>
    <w:rsid w:val="00975D37"/>
  </w:style>
  <w:style w:type="paragraph" w:styleId="ab">
    <w:name w:val="Balloon Text"/>
    <w:basedOn w:val="a"/>
    <w:link w:val="ac"/>
    <w:uiPriority w:val="99"/>
    <w:semiHidden/>
    <w:unhideWhenUsed/>
    <w:rsid w:val="00E72E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у виносці Знак"/>
    <w:basedOn w:val="a0"/>
    <w:link w:val="ab"/>
    <w:uiPriority w:val="99"/>
    <w:semiHidden/>
    <w:rsid w:val="00E72EAD"/>
    <w:rPr>
      <w:rFonts w:ascii="Segoe UI" w:hAnsi="Segoe UI" w:cs="Segoe UI"/>
      <w:sz w:val="18"/>
      <w:szCs w:val="18"/>
    </w:rPr>
  </w:style>
  <w:style w:type="paragraph" w:customStyle="1" w:styleId="1">
    <w:name w:val="Абзац списку1"/>
    <w:basedOn w:val="a"/>
    <w:next w:val="ad"/>
    <w:uiPriority w:val="34"/>
    <w:qFormat/>
    <w:rsid w:val="00602A87"/>
    <w:pPr>
      <w:ind w:left="720"/>
      <w:contextualSpacing/>
    </w:pPr>
  </w:style>
  <w:style w:type="paragraph" w:styleId="ad">
    <w:name w:val="List Paragraph"/>
    <w:basedOn w:val="a"/>
    <w:uiPriority w:val="34"/>
    <w:qFormat/>
    <w:rsid w:val="00602A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38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79137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12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8c76e99-bfbc-4ac6-b8a2-12a48c184727">
      <Terms xmlns="http://schemas.microsoft.com/office/infopath/2007/PartnerControls"/>
    </lcf76f155ced4ddcb4097134ff3c332f>
    <TaxCatchAll xmlns="21a3cdd7-b7f5-4e00-b9e7-681cfd136ea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CD519AE6843A44FADA0CA02DB47BCA1" ma:contentTypeVersion="11" ma:contentTypeDescription="Створення нового документа." ma:contentTypeScope="" ma:versionID="b739d4e4d1d9bab3318daee05db0995b">
  <xsd:schema xmlns:xsd="http://www.w3.org/2001/XMLSchema" xmlns:xs="http://www.w3.org/2001/XMLSchema" xmlns:p="http://schemas.microsoft.com/office/2006/metadata/properties" xmlns:ns2="c8c76e99-bfbc-4ac6-b8a2-12a48c184727" xmlns:ns3="21a3cdd7-b7f5-4e00-b9e7-681cfd136eac" targetNamespace="http://schemas.microsoft.com/office/2006/metadata/properties" ma:root="true" ma:fieldsID="51f77b22aee736353deb588635a21c25" ns2:_="" ns3:_="">
    <xsd:import namespace="c8c76e99-bfbc-4ac6-b8a2-12a48c184727"/>
    <xsd:import namespace="21a3cdd7-b7f5-4e00-b9e7-681cfd136e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c76e99-bfbc-4ac6-b8a2-12a48c1847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Теги зображень" ma:readOnly="false" ma:fieldId="{5cf76f15-5ced-4ddc-b409-7134ff3c332f}" ma:taxonomyMulti="true" ma:sspId="22b355bb-cffc-47a1-83db-275e32157e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a3cdd7-b7f5-4e00-b9e7-681cfd136ea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5e036a9b-fc2f-4308-b961-a12bb1744424}" ma:internalName="TaxCatchAll" ma:showField="CatchAllData" ma:web="21a3cdd7-b7f5-4e00-b9e7-681cfd136ea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DD94A6D-E3DB-4377-B73A-9928AF8532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DF1DE9-3F94-407D-BA11-B01E8E70059E}">
  <ds:schemaRefs>
    <ds:schemaRef ds:uri="http://schemas.microsoft.com/office/2006/metadata/properties"/>
    <ds:schemaRef ds:uri="http://schemas.microsoft.com/office/infopath/2007/PartnerControls"/>
    <ds:schemaRef ds:uri="c8c76e99-bfbc-4ac6-b8a2-12a48c184727"/>
    <ds:schemaRef ds:uri="21a3cdd7-b7f5-4e00-b9e7-681cfd136eac"/>
  </ds:schemaRefs>
</ds:datastoreItem>
</file>

<file path=customXml/itemProps3.xml><?xml version="1.0" encoding="utf-8"?>
<ds:datastoreItem xmlns:ds="http://schemas.openxmlformats.org/officeDocument/2006/customXml" ds:itemID="{3F5CFAFC-B707-45BE-9443-B00C17EA53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c76e99-bfbc-4ac6-b8a2-12a48c184727"/>
    <ds:schemaRef ds:uri="21a3cdd7-b7f5-4e00-b9e7-681cfd136e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1492</TotalTime>
  <Pages>1</Pages>
  <Words>3664</Words>
  <Characters>2089</Characters>
  <Application>Microsoft Office Word</Application>
  <DocSecurity>0</DocSecurity>
  <Lines>17</Lines>
  <Paragraphs>11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Уляна Дуда</dc:creator>
  <cp:keywords/>
  <dc:description/>
  <cp:lastModifiedBy>Олена</cp:lastModifiedBy>
  <cp:revision>18</cp:revision>
  <cp:lastPrinted>2024-04-09T10:21:00Z</cp:lastPrinted>
  <dcterms:created xsi:type="dcterms:W3CDTF">2024-09-23T07:41:00Z</dcterms:created>
  <dcterms:modified xsi:type="dcterms:W3CDTF">2026-02-25T13:50:00Z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0x010100A4F2FDDD49FF04418E54C2CB7DAA70C6</vt:lpwstr>
  </property>
  <property fmtid="{D5CDD505-2E9C-101B-9397-08002B2CF9AE}" pid="3" name="MediaServiceImageTags">
    <vt:lpwstr/>
  </property>
</Properties>
</file>